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817" w:type="dxa"/>
        <w:tblLook w:val="04A0" w:firstRow="1" w:lastRow="0" w:firstColumn="1" w:lastColumn="0" w:noHBand="0" w:noVBand="1"/>
      </w:tblPr>
      <w:tblGrid>
        <w:gridCol w:w="9817"/>
      </w:tblGrid>
      <w:tr w:rsidRPr="00A155A2" w:rsidR="00C90B6E" w:rsidTr="00A37CCC">
        <w:trPr>
          <w:trHeight w:val="9782"/>
        </w:trPr>
        <w:tc>
          <w:tcPr>
            <w:tcW w:w="9817" w:type="dxa"/>
          </w:tcPr>
          <w:tbl>
            <w:tblPr>
              <w:tblStyle w:val="TableNormal"/>
              <w:tblW w:w="0" w:type="auto"/>
              <w:tblInd w:w="60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ook w:val="01E0" w:firstRow="1" w:lastRow="1" w:firstColumn="1" w:lastColumn="1" w:noHBand="0" w:noVBand="0"/>
            </w:tblPr>
            <w:tblGrid>
              <w:gridCol w:w="3484"/>
              <w:gridCol w:w="1594"/>
              <w:gridCol w:w="4239"/>
            </w:tblGrid>
            <w:tr w:rsidRPr="00A155A2" w:rsidR="00A155A2" w:rsidTr="00A37CCC">
              <w:trPr>
                <w:trHeight w:val="414"/>
              </w:trPr>
              <w:tc>
                <w:tcPr>
                  <w:tcW w:w="9317" w:type="dxa"/>
                  <w:gridSpan w:val="3"/>
                </w:tcPr>
                <w:p w:rsidRPr="00A155A2" w:rsidR="00A155A2" w:rsidP="00A155A2" w:rsidRDefault="00A155A2">
                  <w:pPr>
                    <w:pStyle w:val="TableParagraph"/>
                    <w:spacing w:before="238" w:line="358" w:lineRule="exact"/>
                    <w:ind w:left="5"/>
                    <w:jc w:val="center"/>
                    <w:rPr>
                      <w:rFonts w:asciiTheme="minorHAnsi" w:hAnsiTheme="minorHAnsi" w:cstheme="minorHAnsi"/>
                      <w:b/>
                      <w:sz w:val="32"/>
                      <w:szCs w:val="32"/>
                    </w:rPr>
                  </w:pPr>
                  <w:bookmarkStart w:name="_GoBack" w:id="0"/>
                  <w:bookmarkEnd w:id="0"/>
                  <w:proofErr w:type="spellStart"/>
                  <w:r w:rsidRPr="00A155A2">
                    <w:rPr>
                      <w:rFonts w:asciiTheme="minorHAnsi" w:hAnsiTheme="minorHAnsi" w:cstheme="minorHAnsi"/>
                      <w:b/>
                      <w:w w:val="90"/>
                      <w:sz w:val="32"/>
                      <w:szCs w:val="32"/>
                    </w:rPr>
                    <w:t>Bilgisayar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b/>
                      <w:spacing w:val="5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b/>
                      <w:spacing w:val="-2"/>
                      <w:sz w:val="32"/>
                      <w:szCs w:val="32"/>
                    </w:rPr>
                    <w:t>Özellikleri</w:t>
                  </w:r>
                  <w:proofErr w:type="spellEnd"/>
                </w:p>
              </w:tc>
            </w:tr>
            <w:tr w:rsidRPr="00A155A2" w:rsidR="00A155A2" w:rsidTr="00A37CCC">
              <w:trPr>
                <w:trHeight w:val="382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109"/>
                    <w:ind w:left="153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Zimmet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/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Demirbaş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/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Barkod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spacing w:val="67"/>
                      <w:w w:val="150"/>
                    </w:rPr>
                    <w:t xml:space="preserve"> 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-5"/>
                      <w:w w:val="110"/>
                    </w:rPr>
                    <w:t>No:</w:t>
                  </w:r>
                </w:p>
              </w:tc>
              <w:tc>
                <w:tcPr>
                  <w:tcW w:w="5833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402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87"/>
                    <w:ind w:left="141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</w:rPr>
                    <w:t>Marka</w:t>
                  </w:r>
                  <w:proofErr w:type="spellEnd"/>
                </w:p>
              </w:tc>
              <w:tc>
                <w:tcPr>
                  <w:tcW w:w="5833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434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58"/>
                    <w:ind w:left="136"/>
                    <w:rPr>
                      <w:rFonts w:asciiTheme="minorHAnsi" w:hAnsiTheme="minorHAnsi" w:cstheme="minorHAnsi"/>
                    </w:rPr>
                  </w:pPr>
                  <w:r w:rsidRPr="00A155A2">
                    <w:rPr>
                      <w:rFonts w:asciiTheme="minorHAnsi" w:hAnsiTheme="minorHAnsi" w:cstheme="minorHAnsi"/>
                      <w:color w:val="151515"/>
                      <w:spacing w:val="-2"/>
                    </w:rPr>
                    <w:t>Model</w:t>
                  </w:r>
                </w:p>
              </w:tc>
              <w:tc>
                <w:tcPr>
                  <w:tcW w:w="5833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362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116"/>
                    <w:ind w:left="136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İşlemci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spacing w:val="-9"/>
                      <w:w w:val="105"/>
                    </w:rPr>
                    <w:t xml:space="preserve"> </w:t>
                  </w:r>
                  <w:r w:rsidRPr="00A155A2">
                    <w:rPr>
                      <w:rFonts w:asciiTheme="minorHAnsi" w:hAnsiTheme="minorHAnsi" w:cstheme="minorHAnsi"/>
                      <w:color w:val="383838"/>
                      <w:w w:val="105"/>
                    </w:rPr>
                    <w:t>Nesli</w:t>
                  </w:r>
                  <w:r w:rsidRPr="00A155A2">
                    <w:rPr>
                      <w:rFonts w:asciiTheme="minorHAnsi" w:hAnsiTheme="minorHAnsi" w:cstheme="minorHAnsi"/>
                      <w:color w:val="383838"/>
                      <w:spacing w:val="-2"/>
                      <w:w w:val="105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ve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spacing w:val="-16"/>
                      <w:w w:val="105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151515"/>
                      <w:spacing w:val="-4"/>
                      <w:w w:val="105"/>
                    </w:rPr>
                    <w:t>Hızı</w:t>
                  </w:r>
                  <w:proofErr w:type="spellEnd"/>
                </w:p>
              </w:tc>
              <w:tc>
                <w:tcPr>
                  <w:tcW w:w="5833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375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116"/>
                    <w:ind w:left="129"/>
                    <w:rPr>
                      <w:rFonts w:asciiTheme="minorHAnsi" w:hAnsiTheme="minorHAnsi" w:cstheme="minorHAnsi"/>
                    </w:rPr>
                  </w:pPr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RAM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1"/>
                      <w:w w:val="105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05"/>
                    </w:rPr>
                    <w:t>Kapasitesi</w:t>
                  </w:r>
                  <w:proofErr w:type="spellEnd"/>
                </w:p>
              </w:tc>
              <w:tc>
                <w:tcPr>
                  <w:tcW w:w="5833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427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75"/>
                    <w:ind w:left="122"/>
                    <w:rPr>
                      <w:rFonts w:asciiTheme="minorHAnsi" w:hAnsiTheme="minorHAnsi" w:cstheme="minorHAnsi"/>
                    </w:rPr>
                  </w:pPr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</w:rPr>
                    <w:t>Hard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-1"/>
                      <w:w w:val="110"/>
                    </w:rPr>
                    <w:t xml:space="preserve"> 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</w:rPr>
                    <w:t>Disk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-6"/>
                      <w:w w:val="110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10"/>
                    </w:rPr>
                    <w:t>Kapasitesi</w:t>
                  </w:r>
                  <w:proofErr w:type="spellEnd"/>
                </w:p>
              </w:tc>
              <w:tc>
                <w:tcPr>
                  <w:tcW w:w="1594" w:type="dxa"/>
                  <w:tcBorders>
                    <w:right w:val="nil"/>
                  </w:tcBorders>
                </w:tcPr>
                <w:p w:rsidRPr="00A155A2" w:rsidR="00A155A2" w:rsidP="00A155A2" w:rsidRDefault="00A155A2">
                  <w:pPr>
                    <w:pStyle w:val="TableParagraph"/>
                    <w:spacing w:line="370" w:lineRule="exact"/>
                    <w:ind w:left="131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05"/>
                      <w:sz w:val="28"/>
                      <w:szCs w:val="28"/>
                    </w:rPr>
                    <w:t>□SATA:</w:t>
                  </w:r>
                </w:p>
              </w:tc>
              <w:tc>
                <w:tcPr>
                  <w:tcW w:w="4238" w:type="dxa"/>
                  <w:tcBorders>
                    <w:left w:val="nil"/>
                  </w:tcBorders>
                </w:tcPr>
                <w:p w:rsidRPr="00A155A2" w:rsidR="00A155A2" w:rsidP="00A155A2" w:rsidRDefault="00A155A2">
                  <w:pPr>
                    <w:pStyle w:val="TableParagraph"/>
                    <w:spacing w:line="370" w:lineRule="exact"/>
                    <w:ind w:left="163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color w:val="252525"/>
                      <w:spacing w:val="-4"/>
                      <w:w w:val="105"/>
                      <w:sz w:val="28"/>
                      <w:szCs w:val="28"/>
                    </w:rPr>
                    <w:t xml:space="preserve">      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-4"/>
                      <w:w w:val="105"/>
                      <w:sz w:val="28"/>
                      <w:szCs w:val="28"/>
                    </w:rPr>
                    <w:t>□SSD:</w:t>
                  </w:r>
                </w:p>
              </w:tc>
            </w:tr>
            <w:tr w:rsidRPr="00A155A2" w:rsidR="00A155A2" w:rsidTr="00A37CCC">
              <w:trPr>
                <w:trHeight w:val="324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65" w:line="274" w:lineRule="exact"/>
                    <w:ind w:left="122"/>
                    <w:rPr>
                      <w:rFonts w:asciiTheme="minorHAnsi" w:hAnsiTheme="minorHAnsi" w:cstheme="minorHAnsi"/>
                      <w:position w:val="1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383838"/>
                      <w:w w:val="115"/>
                    </w:rPr>
                    <w:t>Ekran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383838"/>
                      <w:spacing w:val="-6"/>
                      <w:w w:val="115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15"/>
                      <w:position w:val="1"/>
                    </w:rPr>
                    <w:t>Kartı</w:t>
                  </w:r>
                  <w:proofErr w:type="spellEnd"/>
                </w:p>
              </w:tc>
              <w:tc>
                <w:tcPr>
                  <w:tcW w:w="1594" w:type="dxa"/>
                  <w:tcBorders>
                    <w:right w:val="nil"/>
                  </w:tcBorders>
                </w:tcPr>
                <w:p w:rsidRPr="00A155A2" w:rsidR="00A155A2" w:rsidP="00A155A2" w:rsidRDefault="00A155A2">
                  <w:pPr>
                    <w:pStyle w:val="TableParagraph"/>
                    <w:spacing w:line="339" w:lineRule="exact"/>
                    <w:ind w:left="131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05"/>
                      <w:sz w:val="28"/>
                      <w:szCs w:val="28"/>
                    </w:rPr>
                    <w:t>□Onboard</w:t>
                  </w:r>
                </w:p>
              </w:tc>
              <w:tc>
                <w:tcPr>
                  <w:tcW w:w="4238" w:type="dxa"/>
                  <w:tcBorders>
                    <w:left w:val="nil"/>
                  </w:tcBorders>
                </w:tcPr>
                <w:p w:rsidRPr="00A155A2" w:rsidR="00A155A2" w:rsidP="00A155A2" w:rsidRDefault="00A155A2">
                  <w:pPr>
                    <w:pStyle w:val="TableParagraph"/>
                    <w:spacing w:line="339" w:lineRule="exact"/>
                    <w:ind w:left="535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A155A2">
                    <w:rPr>
                      <w:rFonts w:asciiTheme="minorHAnsi" w:hAnsiTheme="minorHAnsi" w:cstheme="minorHAnsi"/>
                      <w:color w:val="383838"/>
                      <w:spacing w:val="-2"/>
                      <w:w w:val="105"/>
                      <w:sz w:val="28"/>
                      <w:szCs w:val="28"/>
                    </w:rPr>
                    <w:t>□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151515"/>
                      <w:spacing w:val="-2"/>
                      <w:w w:val="105"/>
                      <w:sz w:val="28"/>
                      <w:szCs w:val="28"/>
                    </w:rPr>
                    <w:t>Di</w:t>
                  </w:r>
                  <w:r w:rsidRPr="00A155A2">
                    <w:rPr>
                      <w:rFonts w:asciiTheme="minorHAnsi" w:hAnsiTheme="minorHAnsi" w:cstheme="minorHAnsi"/>
                      <w:color w:val="383838"/>
                      <w:spacing w:val="-2"/>
                      <w:w w:val="105"/>
                      <w:sz w:val="28"/>
                      <w:szCs w:val="28"/>
                    </w:rPr>
                    <w:t>ğer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151515"/>
                      <w:spacing w:val="-2"/>
                      <w:w w:val="105"/>
                      <w:sz w:val="28"/>
                      <w:szCs w:val="28"/>
                    </w:rPr>
                    <w:t>:</w:t>
                  </w:r>
                </w:p>
              </w:tc>
            </w:tr>
            <w:tr w:rsidRPr="00A155A2" w:rsidR="00A155A2" w:rsidTr="00A37CCC">
              <w:trPr>
                <w:trHeight w:val="362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101"/>
                    <w:ind w:left="122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10"/>
                    </w:rPr>
                    <w:t>Monitör</w:t>
                  </w:r>
                  <w:proofErr w:type="spellEnd"/>
                </w:p>
              </w:tc>
              <w:tc>
                <w:tcPr>
                  <w:tcW w:w="5833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362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101"/>
                    <w:ind w:left="122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05"/>
                    </w:rPr>
                    <w:t>Monitör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spacing w:val="16"/>
                      <w:w w:val="110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10"/>
                    </w:rPr>
                    <w:t>çözünürlük</w:t>
                  </w:r>
                  <w:proofErr w:type="spellEnd"/>
                </w:p>
              </w:tc>
              <w:tc>
                <w:tcPr>
                  <w:tcW w:w="5833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362"/>
              </w:trPr>
              <w:tc>
                <w:tcPr>
                  <w:tcW w:w="3484" w:type="dxa"/>
                </w:tcPr>
                <w:p w:rsidRPr="00A155A2" w:rsidR="00A155A2" w:rsidP="00A155A2" w:rsidRDefault="00A155A2">
                  <w:pPr>
                    <w:pStyle w:val="TableParagraph"/>
                    <w:spacing w:before="101"/>
                    <w:ind w:left="122"/>
                    <w:rPr>
                      <w:rFonts w:asciiTheme="minorHAnsi" w:hAnsiTheme="minorHAnsi" w:cstheme="minorHAnsi"/>
                    </w:rPr>
                  </w:pPr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</w:rPr>
                    <w:t>Laptop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-16"/>
                      <w:w w:val="110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</w:rPr>
                    <w:t>Marka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spacing w:val="-16"/>
                      <w:w w:val="110"/>
                    </w:rPr>
                    <w:t xml:space="preserve"> 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-4"/>
                      <w:w w:val="110"/>
                    </w:rPr>
                    <w:t>Model</w:t>
                  </w:r>
                </w:p>
              </w:tc>
              <w:tc>
                <w:tcPr>
                  <w:tcW w:w="5833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408"/>
              </w:trPr>
              <w:tc>
                <w:tcPr>
                  <w:tcW w:w="3484" w:type="dxa"/>
                  <w:tcBorders>
                    <w:bottom w:val="nil"/>
                  </w:tcBorders>
                </w:tcPr>
                <w:p w:rsidRPr="00A155A2" w:rsidR="00A155A2" w:rsidP="00A155A2" w:rsidRDefault="00A155A2">
                  <w:pPr>
                    <w:pStyle w:val="TableParagraph"/>
                    <w:spacing w:before="180" w:line="253" w:lineRule="exact"/>
                    <w:ind w:left="107"/>
                    <w:rPr>
                      <w:rFonts w:asciiTheme="minorHAnsi" w:hAnsiTheme="minorHAnsi" w:cstheme="minorHAnsi"/>
                      <w:position w:val="1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</w:rPr>
                    <w:t>Kullanım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spacing w:val="27"/>
                      <w:w w:val="110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  <w:position w:val="1"/>
                    </w:rPr>
                    <w:t>Amacı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  <w:position w:val="1"/>
                    </w:rPr>
                    <w:t>/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5"/>
                      <w:w w:val="110"/>
                      <w:position w:val="1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10"/>
                      <w:position w:val="1"/>
                    </w:rPr>
                    <w:t>Kullanılan</w:t>
                  </w:r>
                  <w:proofErr w:type="spellEnd"/>
                </w:p>
              </w:tc>
              <w:tc>
                <w:tcPr>
                  <w:tcW w:w="5833" w:type="dxa"/>
                  <w:gridSpan w:val="2"/>
                  <w:vMerge w:val="restart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364"/>
              </w:trPr>
              <w:tc>
                <w:tcPr>
                  <w:tcW w:w="3484" w:type="dxa"/>
                  <w:tcBorders>
                    <w:top w:val="nil"/>
                  </w:tcBorders>
                </w:tcPr>
                <w:p w:rsidRPr="00A155A2" w:rsidR="00A155A2" w:rsidP="00A155A2" w:rsidRDefault="00A155A2">
                  <w:pPr>
                    <w:pStyle w:val="TableParagraph"/>
                    <w:spacing w:line="253" w:lineRule="exact"/>
                    <w:ind w:left="110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10"/>
                    </w:rPr>
                    <w:t>Uygulamalar</w:t>
                  </w:r>
                  <w:proofErr w:type="spellEnd"/>
                </w:p>
              </w:tc>
              <w:tc>
                <w:tcPr>
                  <w:tcW w:w="5833" w:type="dxa"/>
                  <w:gridSpan w:val="2"/>
                  <w:vMerge/>
                  <w:tcBorders>
                    <w:top w:val="nil"/>
                  </w:tcBorders>
                </w:tcPr>
                <w:p w:rsidRPr="00A155A2" w:rsidR="00A155A2" w:rsidP="00A155A2" w:rsidRDefault="00A155A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Pr="00A155A2" w:rsidR="00A155A2" w:rsidP="00A155A2" w:rsidRDefault="00A155A2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Pr="00A155A2" w:rsidR="00A155A2" w:rsidP="00A155A2" w:rsidRDefault="00A155A2">
            <w:pPr>
              <w:pStyle w:val="GvdeMetni"/>
              <w:spacing w:before="16" w:after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tbl>
            <w:tblPr>
              <w:tblStyle w:val="TableNormal"/>
              <w:tblW w:w="0" w:type="auto"/>
              <w:tblInd w:w="25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ook w:val="01E0" w:firstRow="1" w:lastRow="1" w:firstColumn="1" w:lastColumn="1" w:noHBand="0" w:noVBand="0"/>
            </w:tblPr>
            <w:tblGrid>
              <w:gridCol w:w="3363"/>
              <w:gridCol w:w="6018"/>
            </w:tblGrid>
            <w:tr w:rsidRPr="00A155A2" w:rsidR="00A155A2" w:rsidTr="00A37CCC">
              <w:trPr>
                <w:trHeight w:val="260"/>
              </w:trPr>
              <w:tc>
                <w:tcPr>
                  <w:tcW w:w="9381" w:type="dxa"/>
                  <w:gridSpan w:val="2"/>
                </w:tcPr>
                <w:p w:rsidRPr="00A155A2" w:rsidR="00A155A2" w:rsidP="00A155A2" w:rsidRDefault="00A155A2">
                  <w:pPr>
                    <w:pStyle w:val="TableParagraph"/>
                    <w:spacing w:line="289" w:lineRule="exact"/>
                    <w:ind w:left="-1" w:right="106"/>
                    <w:jc w:val="center"/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>Kullanıcı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b/>
                      <w:spacing w:val="-5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b/>
                      <w:spacing w:val="-2"/>
                      <w:sz w:val="28"/>
                      <w:szCs w:val="28"/>
                    </w:rPr>
                    <w:t>Bilgileri</w:t>
                  </w:r>
                  <w:proofErr w:type="spellEnd"/>
                </w:p>
              </w:tc>
            </w:tr>
            <w:tr w:rsidRPr="00A155A2" w:rsidR="00A155A2" w:rsidTr="00A37CCC">
              <w:trPr>
                <w:trHeight w:val="354"/>
              </w:trPr>
              <w:tc>
                <w:tcPr>
                  <w:tcW w:w="3363" w:type="dxa"/>
                </w:tcPr>
                <w:p w:rsidRPr="00A155A2" w:rsidR="00A155A2" w:rsidP="00A155A2" w:rsidRDefault="00A155A2">
                  <w:pPr>
                    <w:pStyle w:val="TableParagraph"/>
                    <w:spacing w:before="130"/>
                    <w:ind w:left="146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  <w:sz w:val="24"/>
                      <w:szCs w:val="24"/>
                    </w:rPr>
                    <w:t>Unvan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  <w:sz w:val="24"/>
                      <w:szCs w:val="24"/>
                    </w:rPr>
                    <w:t>/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4"/>
                      <w:w w:val="110"/>
                      <w:sz w:val="24"/>
                      <w:szCs w:val="24"/>
                    </w:rPr>
                    <w:t xml:space="preserve"> 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  <w:sz w:val="24"/>
                      <w:szCs w:val="24"/>
                    </w:rPr>
                    <w:t>Ad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7"/>
                      <w:w w:val="110"/>
                      <w:sz w:val="24"/>
                      <w:szCs w:val="24"/>
                    </w:rPr>
                    <w:t xml:space="preserve"> </w:t>
                  </w:r>
                  <w:r w:rsidRPr="00A155A2">
                    <w:rPr>
                      <w:rFonts w:asciiTheme="minorHAnsi" w:hAnsiTheme="minorHAnsi" w:cstheme="minorHAnsi"/>
                      <w:color w:val="252525"/>
                      <w:spacing w:val="-2"/>
                      <w:w w:val="110"/>
                      <w:sz w:val="24"/>
                      <w:szCs w:val="24"/>
                    </w:rPr>
                    <w:t>Soyad</w:t>
                  </w:r>
                </w:p>
              </w:tc>
              <w:tc>
                <w:tcPr>
                  <w:tcW w:w="6017" w:type="dxa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463"/>
              </w:trPr>
              <w:tc>
                <w:tcPr>
                  <w:tcW w:w="3363" w:type="dxa"/>
                </w:tcPr>
                <w:p w:rsidRPr="00A155A2" w:rsidR="00A155A2" w:rsidP="00A155A2" w:rsidRDefault="00A155A2">
                  <w:pPr>
                    <w:pStyle w:val="TableParagraph"/>
                    <w:spacing w:before="116"/>
                    <w:ind w:left="138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spacing w:val="-4"/>
                      <w:w w:val="110"/>
                    </w:rPr>
                    <w:t>Adres</w:t>
                  </w:r>
                  <w:proofErr w:type="spellEnd"/>
                </w:p>
              </w:tc>
              <w:tc>
                <w:tcPr>
                  <w:tcW w:w="6017" w:type="dxa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A155A2" w:rsidR="00A155A2" w:rsidTr="00A37CCC">
              <w:trPr>
                <w:trHeight w:val="696"/>
              </w:trPr>
              <w:tc>
                <w:tcPr>
                  <w:tcW w:w="3363" w:type="dxa"/>
                </w:tcPr>
                <w:p w:rsidRPr="00A155A2" w:rsidR="00A155A2" w:rsidP="00A155A2" w:rsidRDefault="00A155A2">
                  <w:pPr>
                    <w:pStyle w:val="TableParagraph"/>
                    <w:spacing w:before="46" w:line="247" w:lineRule="auto"/>
                    <w:ind w:left="131" w:right="33" w:firstLine="4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</w:rPr>
                    <w:t>Değerlendirme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</w:rPr>
                    <w:t>Talebi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</w:rPr>
                    <w:t xml:space="preserve">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</w:rPr>
                    <w:t>Gerekçesi</w:t>
                  </w:r>
                  <w:proofErr w:type="spellEnd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</w:rPr>
                    <w:t xml:space="preserve">/ </w:t>
                  </w:r>
                  <w:proofErr w:type="spellStart"/>
                  <w:r w:rsidRPr="00A155A2">
                    <w:rPr>
                      <w:rFonts w:asciiTheme="minorHAnsi" w:hAnsiTheme="minorHAnsi" w:cstheme="minorHAnsi"/>
                      <w:color w:val="252525"/>
                      <w:w w:val="110"/>
                    </w:rPr>
                    <w:t>Şikayeti</w:t>
                  </w:r>
                  <w:proofErr w:type="spellEnd"/>
                </w:p>
              </w:tc>
              <w:tc>
                <w:tcPr>
                  <w:tcW w:w="6017" w:type="dxa"/>
                </w:tcPr>
                <w:p w:rsidRPr="00A155A2" w:rsidR="00A155A2" w:rsidP="00A155A2" w:rsidRDefault="00A155A2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Pr="00A155A2" w:rsidR="00A155A2" w:rsidP="00A155A2" w:rsidRDefault="00A155A2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Pr="00A155A2" w:rsidR="00A155A2" w:rsidP="00A155A2" w:rsidRDefault="00A155A2">
            <w:pPr>
              <w:tabs>
                <w:tab w:val="left" w:pos="6465"/>
              </w:tabs>
              <w:ind w:left="88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252525"/>
                <w:w w:val="105"/>
              </w:rPr>
              <w:t xml:space="preserve">             </w:t>
            </w:r>
            <w:r w:rsidRPr="00A155A2">
              <w:rPr>
                <w:rFonts w:asciiTheme="minorHAnsi" w:hAnsiTheme="minorHAnsi" w:cstheme="minorHAnsi"/>
                <w:b/>
                <w:color w:val="252525"/>
                <w:w w:val="105"/>
              </w:rPr>
              <w:t>Bilgi</w:t>
            </w:r>
            <w:r w:rsidRPr="00A155A2">
              <w:rPr>
                <w:rFonts w:asciiTheme="minorHAnsi" w:hAnsiTheme="minorHAnsi" w:cstheme="minorHAnsi"/>
                <w:b/>
                <w:color w:val="252525"/>
                <w:spacing w:val="2"/>
                <w:w w:val="105"/>
              </w:rPr>
              <w:t xml:space="preserve"> </w:t>
            </w:r>
            <w:r w:rsidRPr="00A155A2">
              <w:rPr>
                <w:rFonts w:asciiTheme="minorHAnsi" w:hAnsiTheme="minorHAnsi" w:cstheme="minorHAnsi"/>
                <w:b/>
                <w:color w:val="252525"/>
                <w:w w:val="105"/>
              </w:rPr>
              <w:t>İşlem</w:t>
            </w:r>
            <w:r w:rsidRPr="00A155A2">
              <w:rPr>
                <w:rFonts w:asciiTheme="minorHAnsi" w:hAnsiTheme="minorHAnsi" w:cstheme="minorHAnsi"/>
                <w:b/>
                <w:color w:val="252525"/>
                <w:spacing w:val="6"/>
                <w:w w:val="105"/>
              </w:rPr>
              <w:t xml:space="preserve"> </w:t>
            </w:r>
            <w:r w:rsidRPr="00A155A2">
              <w:rPr>
                <w:rFonts w:asciiTheme="minorHAnsi" w:hAnsiTheme="minorHAnsi" w:cstheme="minorHAnsi"/>
                <w:b/>
                <w:color w:val="252525"/>
                <w:spacing w:val="-2"/>
                <w:w w:val="105"/>
              </w:rPr>
              <w:t>Personeli</w:t>
            </w:r>
            <w:r w:rsidRPr="00A155A2">
              <w:rPr>
                <w:rFonts w:asciiTheme="minorHAnsi" w:hAnsiTheme="minorHAnsi" w:cstheme="minorHAnsi"/>
                <w:b/>
                <w:color w:val="252525"/>
                <w:spacing w:val="-2"/>
                <w:w w:val="105"/>
              </w:rPr>
              <w:tab/>
              <w:t>Kullanıcı</w:t>
            </w:r>
          </w:p>
          <w:p w:rsidRPr="00A155A2" w:rsidR="00C90B6E" w:rsidP="00A155A2" w:rsidRDefault="00A155A2">
            <w:pPr>
              <w:tabs>
                <w:tab w:val="left" w:pos="6114"/>
              </w:tabs>
              <w:spacing w:before="134"/>
              <w:ind w:left="3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252525"/>
                <w:position w:val="-4"/>
              </w:rPr>
              <w:t xml:space="preserve">                     </w:t>
            </w:r>
            <w:r w:rsidRPr="00A155A2">
              <w:rPr>
                <w:rFonts w:asciiTheme="minorHAnsi" w:hAnsiTheme="minorHAnsi" w:cstheme="minorHAnsi"/>
                <w:color w:val="252525"/>
                <w:position w:val="-4"/>
              </w:rPr>
              <w:t>Ad</w:t>
            </w:r>
            <w:r w:rsidRPr="00A155A2">
              <w:rPr>
                <w:rFonts w:asciiTheme="minorHAnsi" w:hAnsiTheme="minorHAnsi" w:cstheme="minorHAnsi"/>
                <w:color w:val="252525"/>
                <w:spacing w:val="8"/>
                <w:position w:val="-4"/>
              </w:rPr>
              <w:t xml:space="preserve"> </w:t>
            </w:r>
            <w:r w:rsidRPr="00A155A2">
              <w:rPr>
                <w:rFonts w:asciiTheme="minorHAnsi" w:hAnsiTheme="minorHAnsi" w:cstheme="minorHAnsi"/>
                <w:color w:val="252525"/>
                <w:spacing w:val="-2"/>
                <w:position w:val="-4"/>
              </w:rPr>
              <w:t>Soyad/İmza</w:t>
            </w:r>
            <w:r w:rsidRPr="00A155A2">
              <w:rPr>
                <w:rFonts w:asciiTheme="minorHAnsi" w:hAnsiTheme="minorHAnsi" w:cstheme="minorHAnsi"/>
                <w:color w:val="252525"/>
                <w:position w:val="-4"/>
              </w:rPr>
              <w:tab/>
            </w:r>
            <w:r>
              <w:rPr>
                <w:rFonts w:asciiTheme="minorHAnsi" w:hAnsiTheme="minorHAnsi" w:cstheme="minorHAnsi"/>
                <w:color w:val="252525"/>
                <w:position w:val="-4"/>
              </w:rPr>
              <w:t xml:space="preserve"> </w:t>
            </w:r>
            <w:r w:rsidRPr="00A155A2">
              <w:rPr>
                <w:rFonts w:asciiTheme="minorHAnsi" w:hAnsiTheme="minorHAnsi" w:cstheme="minorHAnsi"/>
                <w:color w:val="252525"/>
              </w:rPr>
              <w:t>Ad</w:t>
            </w:r>
            <w:r w:rsidRPr="00A155A2">
              <w:rPr>
                <w:rFonts w:asciiTheme="minorHAnsi" w:hAnsiTheme="minorHAnsi" w:cstheme="minorHAnsi"/>
                <w:color w:val="252525"/>
                <w:spacing w:val="22"/>
              </w:rPr>
              <w:t xml:space="preserve"> </w:t>
            </w:r>
            <w:r w:rsidRPr="00A155A2">
              <w:rPr>
                <w:rFonts w:asciiTheme="minorHAnsi" w:hAnsiTheme="minorHAnsi" w:cstheme="minorHAnsi"/>
                <w:color w:val="252525"/>
                <w:spacing w:val="-2"/>
              </w:rPr>
              <w:t>Soyad/İmza</w:t>
            </w:r>
          </w:p>
        </w:tc>
      </w:tr>
    </w:tbl>
    <w:p w:rsidRPr="00A155A2" w:rsidR="00526DC3" w:rsidP="006D4538" w:rsidRDefault="00526DC3">
      <w:pPr>
        <w:rPr>
          <w:rFonts w:asciiTheme="minorHAnsi" w:hAnsiTheme="minorHAnsi" w:cstheme="minorHAnsi"/>
        </w:rPr>
      </w:pPr>
    </w:p>
    <w:sectPr w:rsidRPr="00A155A2" w:rsidR="00526DC3" w:rsidSect="00A61006">
      <w:footerReference r:id="Ra0bb9f4185974195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B2C" w:rsidRDefault="00B01B2C" w:rsidP="00BD3F84">
      <w:r>
        <w:separator/>
      </w:r>
    </w:p>
  </w:endnote>
  <w:endnote w:type="continuationSeparator" w:id="0">
    <w:p w:rsidR="00B01B2C" w:rsidRDefault="00B01B2C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B2C" w:rsidRDefault="00B01B2C" w:rsidP="00BD3F84">
      <w:r>
        <w:separator/>
      </w:r>
    </w:p>
  </w:footnote>
  <w:footnote w:type="continuationSeparator" w:id="0">
    <w:p w:rsidR="00B01B2C" w:rsidRDefault="00B01B2C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Bilgi İşlem Daire Başkanlığı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MONİTÖR VE DİZÜSTÜ BİLGİSAYAR DEĞERLENDİRME FORMU</w:t>
          </w:r>
          <w:proofErr w:type="spellStart"/>
          <w:proofErr w:type="spellEnd"/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KYS-FR/DB‐BID/07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7.07.2026</w:t>
          </w:r>
          <w:proofErr w:type="spellStart"/>
          <w:proofErr w:type="spellEnd"/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>Rev. No/Tar</w:t>
          </w:r>
          <w:proofErr w:type="gramStart"/>
          <w:r w:rsidRPr="00797F78">
            <w:rPr>
              <w:bCs/>
              <w:color w:val="000000"/>
              <w:sz w:val="20"/>
              <w:szCs w:val="20"/>
              <w:lang w:eastAsia="tr-TR"/>
            </w:rPr>
            <w:t>.:</w:t>
          </w:r>
          <w:proofErr w:type="gramEnd"/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7CCC"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7CCC"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2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155A2"/>
    <w:rsid w:val="00A20ABB"/>
    <w:rsid w:val="00A37CCC"/>
    <w:rsid w:val="00A458CF"/>
    <w:rsid w:val="00A61006"/>
    <w:rsid w:val="00A61A71"/>
    <w:rsid w:val="00AC7578"/>
    <w:rsid w:val="00B01B2C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F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5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A155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A155A2"/>
    <w:rPr>
      <w:rFonts w:ascii="Cambria" w:eastAsia="Cambria" w:hAnsi="Cambria" w:cs="Cambria"/>
      <w:b/>
      <w:bCs/>
      <w:sz w:val="32"/>
      <w:szCs w:val="32"/>
    </w:rPr>
  </w:style>
  <w:style w:type="character" w:customStyle="1" w:styleId="GvdeMetniChar">
    <w:name w:val="Gövde Metni Char"/>
    <w:basedOn w:val="VarsaylanParagrafYazTipi"/>
    <w:link w:val="GvdeMetni"/>
    <w:uiPriority w:val="1"/>
    <w:rsid w:val="00A155A2"/>
    <w:rPr>
      <w:rFonts w:ascii="Cambria" w:eastAsia="Cambria" w:hAnsi="Cambria" w:cs="Cambria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A1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a0bb9f418597419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7EB39-DCFC-44A5-BB3F-FF225CF4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Monitör ve Dizüstü Bilgisayar Değerlendirme Formu.dotx</Template>
  <TotalTime>14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MODOGLU</dc:creator>
  <cp:keywords/>
  <dc:description/>
  <cp:lastModifiedBy>SEDA MODOGLU</cp:lastModifiedBy>
  <cp:revision>1</cp:revision>
  <dcterms:created xsi:type="dcterms:W3CDTF">2026-07-02T13:36:00Z</dcterms:created>
  <dcterms:modified xsi:type="dcterms:W3CDTF">2026-07-02T13:50:00Z</dcterms:modified>
</cp:coreProperties>
</file>